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2041EF00" w14:paraId="2FCF378D" wp14:textId="3DB6DD35">
      <w:pPr>
        <w:pStyle w:val="Normal"/>
        <w:spacing w:after="0" w:afterAutospacing="off"/>
        <w:jc w:val="center"/>
        <w:rPr>
          <w:rStyle w:val="Standardnpsmoodstavce"/>
          <w:rFonts w:eastAsia="Yu Mincho" w:cs="Arial"/>
          <w:b w:val="1"/>
          <w:bCs w:val="1"/>
          <w:color w:val="34B2FB" w:themeColor="accent2" w:themeTint="99" w:themeShade="FF"/>
          <w:sz w:val="24"/>
          <w:szCs w:val="24"/>
          <w:u w:val="single"/>
        </w:rPr>
      </w:pPr>
      <w:r w:rsidRPr="05E3554D" w:rsidR="06A1B8B4">
        <w:rPr>
          <w:rStyle w:val="Standardnpsmoodstavce"/>
          <w:rFonts w:eastAsia="Yu Mincho" w:cs="Arial"/>
          <w:b w:val="1"/>
          <w:bCs w:val="1"/>
          <w:color w:val="34B2FB" w:themeColor="accent2" w:themeTint="99" w:themeShade="FF"/>
          <w:sz w:val="24"/>
          <w:szCs w:val="24"/>
          <w:u w:val="single"/>
        </w:rPr>
        <w:t>3. TŘÍDA (</w:t>
      </w:r>
      <w:bookmarkStart w:name="_Hlk52196572" w:id="0"/>
      <w:r w:rsidRPr="05E3554D" w:rsidR="06A1B8B4">
        <w:rPr>
          <w:rStyle w:val="Standardnpsmoodstavce"/>
          <w:rFonts w:eastAsia="Yu Mincho" w:cs="Arial"/>
          <w:b w:val="1"/>
          <w:bCs w:val="1"/>
          <w:color w:val="34B2FB" w:themeColor="accent2" w:themeTint="99" w:themeShade="FF"/>
          <w:sz w:val="24"/>
          <w:szCs w:val="24"/>
          <w:u w:val="single"/>
        </w:rPr>
        <w:t>5</w:t>
      </w:r>
      <w:bookmarkEnd w:id="0"/>
      <w:r w:rsidRPr="05E3554D" w:rsidR="06A1B8B4">
        <w:rPr>
          <w:rStyle w:val="Standardnpsmoodstavce"/>
          <w:rFonts w:eastAsia="Yu Mincho" w:cs="Arial"/>
          <w:b w:val="1"/>
          <w:bCs w:val="1"/>
          <w:color w:val="34B2FB" w:themeColor="accent2" w:themeTint="99" w:themeShade="FF"/>
          <w:sz w:val="24"/>
          <w:szCs w:val="24"/>
          <w:u w:val="single"/>
        </w:rPr>
        <w:t>-6 let)</w:t>
      </w:r>
      <w:bookmarkStart w:name="_Hlk52194355" w:id="1"/>
      <w:bookmarkStart w:name="_Hlk52196591" w:id="2"/>
      <w:r w:rsidRPr="05E3554D" w:rsidR="06A1B8B4">
        <w:rPr>
          <w:rStyle w:val="Standardnpsmoodstavce"/>
          <w:rFonts w:eastAsia="Yu Mincho" w:cs="Arial"/>
          <w:b w:val="1"/>
          <w:bCs w:val="1"/>
          <w:color w:val="34B2FB" w:themeColor="accent2" w:themeTint="99" w:themeShade="FF"/>
          <w:sz w:val="24"/>
          <w:szCs w:val="24"/>
          <w:u w:val="single"/>
        </w:rPr>
        <w:t xml:space="preserve"> – </w:t>
      </w:r>
      <w:r w:rsidRPr="05E3554D" w:rsidR="2A7CCA0B">
        <w:rPr>
          <w:rStyle w:val="Standardnpsmoodstavce"/>
          <w:rFonts w:eastAsia="Yu Mincho" w:cs="Arial"/>
          <w:b w:val="1"/>
          <w:bCs w:val="1"/>
          <w:color w:val="34B2FB" w:themeColor="accent2" w:themeTint="99" w:themeShade="FF"/>
          <w:sz w:val="24"/>
          <w:szCs w:val="24"/>
          <w:u w:val="single"/>
        </w:rPr>
        <w:t xml:space="preserve">PLÁN </w:t>
      </w:r>
      <w:bookmarkEnd w:id="1"/>
      <w:bookmarkEnd w:id="2"/>
      <w:r w:rsidRPr="05E3554D" w:rsidR="06A1B8B4">
        <w:rPr>
          <w:rStyle w:val="Standardnpsmoodstavce"/>
          <w:rFonts w:eastAsia="Yu Mincho" w:cs="Arial"/>
          <w:b w:val="1"/>
          <w:bCs w:val="1"/>
          <w:color w:val="34B2FB" w:themeColor="accent2" w:themeTint="99" w:themeShade="FF"/>
          <w:sz w:val="24"/>
          <w:szCs w:val="24"/>
          <w:u w:val="single"/>
        </w:rPr>
        <w:t>PROSINEC</w:t>
      </w:r>
    </w:p>
    <w:p w:rsidR="2041EF00" w:rsidP="2041EF00" w:rsidRDefault="2041EF00" w14:paraId="08E0C870" w14:textId="07C9EB05">
      <w:pPr>
        <w:pStyle w:val="Normal"/>
        <w:spacing w:after="0" w:afterAutospacing="off"/>
        <w:jc w:val="center"/>
        <w:rPr>
          <w:rStyle w:val="Standardnpsmoodstavce"/>
          <w:rFonts w:eastAsia="Yu Mincho" w:cs="Arial"/>
          <w:b w:val="0"/>
          <w:bCs w:val="0"/>
          <w:color w:val="0368A2"/>
          <w:sz w:val="24"/>
          <w:szCs w:val="24"/>
          <w:u w:val="none"/>
        </w:rPr>
      </w:pPr>
    </w:p>
    <w:p xmlns:wp14="http://schemas.microsoft.com/office/word/2010/wordml" w:rsidP="2041EF00" w14:paraId="08FDD96A" wp14:textId="77777777">
      <w:pPr>
        <w:pStyle w:val="BodyText"/>
        <w:spacing w:after="0" w:afterAutospacing="off"/>
        <w:ind w:left="0" w:right="0" w:hanging="0"/>
      </w:pPr>
      <w:r w:rsidRPr="2041EF00" w:rsidR="6D66A368">
        <w:rPr>
          <w:i w:val="1"/>
          <w:iCs w:val="1"/>
          <w:color w:val="000000" w:themeColor="text2" w:themeTint="FF" w:themeShade="FF"/>
          <w:sz w:val="24"/>
          <w:szCs w:val="24"/>
          <w:lang w:val="cs-CZ"/>
        </w:rPr>
        <w:t xml:space="preserve">V </w:t>
      </w:r>
      <w:r w:rsidRPr="2041EF00" w:rsidR="6D66A368">
        <w:rPr>
          <w:i w:val="1"/>
          <w:iCs w:val="1"/>
          <w:color w:val="000000" w:themeColor="text2" w:themeTint="FF" w:themeShade="FF"/>
          <w:sz w:val="24"/>
          <w:szCs w:val="24"/>
          <w:lang w:val="cs-CZ"/>
        </w:rPr>
        <w:t>posledním měsíci roku nastává pro mnohé z nás nejkrásnější čas. Pro dospělé je to především čas velkých příprav. Pro děti je to čas těšení se na první sněhovou nadílku, na návštěvu Mikuláše, a hlavně na Štědrý večer. V prosinci nastává především adventní čas, kdy vyrábíme adventní věnce, pečeme cukroví, zdobíme stromeček a s napětím očekáváme příchod Ježíška. K tomuto období se váže mnoho tradic a zvyků z minulých období, které přetrvaly až do dnešních dnů.</w:t>
      </w:r>
      <w:r w:rsidRPr="2041EF00" w:rsidR="6D66A368">
        <w:rPr>
          <w:i w:val="1"/>
          <w:iCs w:val="1"/>
          <w:color w:val="000000" w:themeColor="text2" w:themeTint="FF" w:themeShade="FF"/>
          <w:sz w:val="24"/>
          <w:szCs w:val="24"/>
        </w:rPr>
        <w:t> </w:t>
      </w:r>
    </w:p>
    <w:p w:rsidR="6D66A368" w:rsidP="6D66A368" w:rsidRDefault="6D66A368" w14:paraId="1D9B54AE" w14:textId="57D46028">
      <w:pPr>
        <w:pStyle w:val="BodyText"/>
        <w:spacing w:after="0" w:afterAutospacing="off" w:line="240" w:lineRule="auto"/>
        <w:ind w:left="0" w:right="0" w:hanging="0"/>
        <w:rPr>
          <w:i w:val="1"/>
          <w:iCs w:val="1"/>
          <w:color w:val="000000" w:themeColor="text2" w:themeTint="FF" w:themeShade="FF"/>
          <w:sz w:val="24"/>
          <w:szCs w:val="24"/>
        </w:rPr>
      </w:pPr>
    </w:p>
    <w:p xmlns:wp14="http://schemas.microsoft.com/office/word/2010/wordml" w14:paraId="446C3023" wp14:textId="59CC9237">
      <w:pPr>
        <w:pStyle w:val="BodyText"/>
        <w:spacing w:before="0" w:after="83"/>
        <w:ind w:left="0" w:right="0" w:hanging="0"/>
        <w:rPr>
          <w:rFonts w:ascii="Calibri" w:hAnsi="Calibri"/>
          <w:sz w:val="24"/>
          <w:szCs w:val="24"/>
        </w:rPr>
      </w:pPr>
      <w:r w:rsidRPr="06A1B8B4" w:rsidR="06A1B8B4">
        <w:rPr>
          <w:sz w:val="24"/>
          <w:szCs w:val="24"/>
          <w:lang w:val="cs-CZ"/>
        </w:rPr>
        <w:t>Téma měsíce:</w:t>
      </w:r>
      <w:r w:rsidRPr="06A1B8B4" w:rsidR="06A1B8B4">
        <w:rPr>
          <w:sz w:val="24"/>
          <w:szCs w:val="24"/>
        </w:rPr>
        <w:t xml:space="preserve"> </w:t>
      </w:r>
      <w:r w:rsidRPr="06A1B8B4" w:rsidR="06A1B8B4">
        <w:rPr>
          <w:b w:val="1"/>
          <w:bCs w:val="1"/>
          <w:sz w:val="24"/>
          <w:szCs w:val="24"/>
        </w:rPr>
        <w:t>„TĚŠÍME</w:t>
      </w:r>
      <w:r w:rsidRPr="06A1B8B4" w:rsidR="06A1B8B4">
        <w:rPr>
          <w:b w:val="1"/>
          <w:bCs w:val="1"/>
          <w:sz w:val="24"/>
          <w:szCs w:val="24"/>
        </w:rPr>
        <w:t xml:space="preserve"> SE NA JEŽÍŠKA</w:t>
      </w:r>
      <w:r w:rsidRPr="06A1B8B4" w:rsidR="06A1B8B4">
        <w:rPr>
          <w:b w:val="1"/>
          <w:bCs w:val="1"/>
          <w:sz w:val="24"/>
          <w:szCs w:val="24"/>
          <w:lang w:val="cs-CZ"/>
        </w:rPr>
        <w:t>“</w:t>
      </w:r>
    </w:p>
    <w:p xmlns:wp14="http://schemas.microsoft.com/office/word/2010/wordml" w:rsidP="6D66A368" w14:paraId="42FBB4EB" wp14:textId="77777777">
      <w:pPr>
        <w:pStyle w:val="BodyText"/>
        <w:numPr>
          <w:ilvl w:val="0"/>
          <w:numId w:val="1"/>
        </w:numPr>
        <w:tabs>
          <w:tab w:val="clear" w:pos="708"/>
          <w:tab w:val="left" w:leader="none" w:pos="709"/>
        </w:tabs>
        <w:spacing w:before="0" w:after="0" w:afterAutospacing="off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Čekáme na Mikuláše a jeho pomocníky</w:t>
      </w:r>
    </w:p>
    <w:p xmlns:wp14="http://schemas.microsoft.com/office/word/2010/wordml" w:rsidP="6D66A368" w14:paraId="171EC527" wp14:textId="77777777">
      <w:pPr>
        <w:pStyle w:val="BodyText"/>
        <w:numPr>
          <w:ilvl w:val="0"/>
          <w:numId w:val="2"/>
        </w:numPr>
        <w:tabs>
          <w:tab w:val="clear" w:pos="708"/>
          <w:tab w:val="left" w:leader="none" w:pos="709"/>
        </w:tabs>
        <w:spacing w:before="0" w:after="0" w:afterAutospacing="off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Z pohádky do pohádky</w:t>
      </w:r>
    </w:p>
    <w:p xmlns:wp14="http://schemas.microsoft.com/office/word/2010/wordml" w:rsidP="6D66A368" w14:paraId="15841EDB" wp14:textId="77777777">
      <w:pPr>
        <w:pStyle w:val="BodyText"/>
        <w:numPr>
          <w:ilvl w:val="0"/>
          <w:numId w:val="3"/>
        </w:numPr>
        <w:tabs>
          <w:tab w:val="clear" w:pos="708"/>
          <w:tab w:val="left" w:leader="none" w:pos="709"/>
        </w:tabs>
        <w:spacing w:before="0" w:after="0" w:afterAutospacing="off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Až zazvoní zvoneček, rozsvítí se stromeček</w:t>
      </w:r>
    </w:p>
    <w:p w:rsidR="6D66A368" w:rsidP="6D66A368" w:rsidRDefault="6D66A368" w14:paraId="436ECADF" w14:textId="4A470EB4">
      <w:pPr>
        <w:pStyle w:val="BodyText"/>
        <w:tabs>
          <w:tab w:val="clear" w:leader="none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</w:p>
    <w:p xmlns:wp14="http://schemas.microsoft.com/office/word/2010/wordml" w:rsidP="6D66A368" w14:paraId="672A6659" wp14:textId="77777777">
      <w:pPr>
        <w:pStyle w:val="BodyText"/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0"/>
      </w:pPr>
    </w:p>
    <w:p xmlns:wp14="http://schemas.microsoft.com/office/word/2010/wordml" w:rsidP="6D66A368" w14:paraId="30569B45" wp14:textId="77777777">
      <w:pPr>
        <w:pStyle w:val="BodyText"/>
        <w:spacing w:before="0" w:after="83"/>
        <w:ind w:left="0" w:right="0" w:hanging="0"/>
        <w:rPr>
          <w:rFonts w:ascii="Calibri" w:hAnsi="Calibri"/>
          <w:sz w:val="24"/>
          <w:szCs w:val="24"/>
          <w:u w:val="single"/>
          <w:lang w:val="cs-CZ"/>
        </w:rPr>
      </w:pPr>
      <w:r w:rsidRPr="6D66A368" w:rsidR="6D66A368">
        <w:rPr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:rsidP="6D66A368" w14:paraId="17EDFA93" wp14:textId="77777777">
      <w:pPr>
        <w:pStyle w:val="BodyText"/>
        <w:numPr>
          <w:ilvl w:val="0"/>
          <w:numId w:val="4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rozvoj fyzických schopností dětí podporovat každodenní ranním cvičením</w:t>
      </w:r>
    </w:p>
    <w:p xmlns:wp14="http://schemas.microsoft.com/office/word/2010/wordml" w:rsidP="6D66A368" w14:paraId="56A4408C" wp14:textId="77777777">
      <w:pPr>
        <w:pStyle w:val="BodyText"/>
        <w:numPr>
          <w:ilvl w:val="0"/>
          <w:numId w:val="5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osvojit si poznatky k podpoře zdraví a bezpečí</w:t>
      </w:r>
    </w:p>
    <w:p xmlns:wp14="http://schemas.microsoft.com/office/word/2010/wordml" w:rsidP="6D66A368" w14:paraId="68616BFD" wp14:textId="77777777">
      <w:pPr>
        <w:pStyle w:val="BodyText"/>
        <w:numPr>
          <w:ilvl w:val="0"/>
          <w:numId w:val="6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osvojit si poznatky o přírodě, pochopit změny související se zimním obdobím</w:t>
      </w:r>
    </w:p>
    <w:p xmlns:wp14="http://schemas.microsoft.com/office/word/2010/wordml" w:rsidP="6D66A368" w14:paraId="26F5B9BA" wp14:textId="77777777">
      <w:pPr>
        <w:pStyle w:val="BodyText"/>
        <w:numPr>
          <w:ilvl w:val="0"/>
          <w:numId w:val="7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osvojit si poznatky o adventních zvycích a tradicích</w:t>
      </w:r>
    </w:p>
    <w:p xmlns:wp14="http://schemas.microsoft.com/office/word/2010/wordml" w:rsidP="6D66A368" w14:paraId="2A492FF7" wp14:textId="77777777">
      <w:pPr>
        <w:pStyle w:val="BodyText"/>
        <w:numPr>
          <w:ilvl w:val="0"/>
          <w:numId w:val="8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dodržovat společenská pravidla</w:t>
      </w:r>
    </w:p>
    <w:p xmlns:wp14="http://schemas.microsoft.com/office/word/2010/wordml" w:rsidP="6D66A368" w14:paraId="3CE4C8CD" wp14:textId="77777777">
      <w:pPr>
        <w:pStyle w:val="BodyText"/>
        <w:numPr>
          <w:ilvl w:val="0"/>
          <w:numId w:val="9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rozvíjet ohleduplnost k ostatním</w:t>
      </w:r>
    </w:p>
    <w:p xmlns:wp14="http://schemas.microsoft.com/office/word/2010/wordml" w:rsidP="6D66A368" w14:paraId="4FD10861" wp14:textId="77777777">
      <w:pPr>
        <w:pStyle w:val="BodyText"/>
        <w:numPr>
          <w:ilvl w:val="0"/>
          <w:numId w:val="10"/>
        </w:numPr>
        <w:tabs>
          <w:tab w:val="clear" w:pos="708"/>
          <w:tab w:val="left" w:leader="none" w:pos="709"/>
        </w:tabs>
        <w:spacing w:before="0" w:after="0" w:afterAutospacing="off" w:line="240" w:lineRule="auto"/>
        <w:ind w:left="709" w:right="0" w:hanging="283"/>
        <w:rPr>
          <w:rFonts w:ascii="Calibri" w:hAnsi="Calibri"/>
          <w:sz w:val="24"/>
          <w:szCs w:val="24"/>
          <w:lang w:val="cs-CZ"/>
        </w:rPr>
      </w:pPr>
      <w:r w:rsidRPr="6D66A368" w:rsidR="6D66A368">
        <w:rPr>
          <w:sz w:val="24"/>
          <w:szCs w:val="24"/>
          <w:lang w:val="cs-CZ"/>
        </w:rPr>
        <w:t>vytvářet a rozvíjet kulturně estetické dovednosti</w:t>
      </w:r>
    </w:p>
    <w:p xmlns:wp14="http://schemas.microsoft.com/office/word/2010/wordml" w14:paraId="0A37501D" wp14:textId="77777777">
      <w:pPr>
        <w:pStyle w:val="BodyText"/>
        <w:numPr>
          <w:ilvl w:val="0"/>
          <w:numId w:val="0"/>
        </w:numPr>
        <w:tabs>
          <w:tab w:val="clear" w:pos="708"/>
          <w:tab w:val="left" w:leader="none" w:pos="709"/>
        </w:tabs>
        <w:spacing w:before="0" w:after="83"/>
        <w:ind w:left="709" w:right="0" w:hanging="0"/>
        <w:rPr/>
      </w:pPr>
      <w:r>
        <w:rPr/>
      </w:r>
    </w:p>
    <w:p xmlns:wp14="http://schemas.microsoft.com/office/word/2010/wordml" w14:paraId="36315713" wp14:textId="7D2119C8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 w:rsidRPr="6D66A368" w:rsidR="1BA3A871">
        <w:rPr>
          <w:sz w:val="24"/>
          <w:szCs w:val="24"/>
          <w:u w:val="single"/>
          <w:lang w:val="cs-CZ"/>
        </w:rPr>
        <w:t>BÁSNIČKY A ŘÍKANKY:</w:t>
      </w:r>
      <w:r w:rsidRPr="6D66A368" w:rsidR="1BA3A871">
        <w:rPr>
          <w:sz w:val="24"/>
          <w:szCs w:val="24"/>
          <w:u w:val="single"/>
        </w:rPr>
        <w:t xml:space="preserve"> </w:t>
      </w:r>
      <w:r w:rsidRPr="6D66A368" w:rsidR="1BA3A871">
        <w:rPr>
          <w:sz w:val="24"/>
          <w:szCs w:val="24"/>
        </w:rPr>
        <w:t>Prosinec, Hádanka z pekla, Já jsem malý andílek, Vánoční stromeček...</w:t>
      </w:r>
    </w:p>
    <w:p xmlns:wp14="http://schemas.microsoft.com/office/word/2010/wordml" w:rsidP="6D66A368" w14:paraId="1983B107" wp14:textId="166B4E82">
      <w:pPr>
        <w:pStyle w:val="BodyText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6D66A368" w:rsidR="457D4A14">
        <w:rPr>
          <w:b w:val="0"/>
          <w:bCs w:val="0"/>
          <w:i w:val="1"/>
          <w:iCs w:val="1"/>
          <w:sz w:val="24"/>
          <w:szCs w:val="24"/>
          <w:u w:val="none"/>
          <w:lang w:val="cs-CZ"/>
        </w:rPr>
        <w:t>PROSINEC</w:t>
      </w:r>
    </w:p>
    <w:p xmlns:wp14="http://schemas.microsoft.com/office/word/2010/wordml" w:rsidP="6D66A368" w14:paraId="185CBA76" wp14:textId="76AE4C14">
      <w:pPr>
        <w:pStyle w:val="BodyText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6D66A368" w:rsidR="1BA3A871">
        <w:rPr>
          <w:b w:val="0"/>
          <w:bCs w:val="0"/>
          <w:i w:val="0"/>
          <w:iCs w:val="0"/>
          <w:sz w:val="24"/>
          <w:szCs w:val="24"/>
          <w:u w:val="none"/>
        </w:rPr>
        <w:t>„</w:t>
      </w:r>
      <w:r w:rsidRPr="6D66A368" w:rsidR="1BA3A871">
        <w:rPr>
          <w:b w:val="0"/>
          <w:bCs w:val="0"/>
          <w:i w:val="0"/>
          <w:iCs w:val="0"/>
          <w:sz w:val="24"/>
          <w:szCs w:val="24"/>
          <w:u w:val="none"/>
        </w:rPr>
        <w:t>V prosinci to už znáš,</w:t>
      </w:r>
    </w:p>
    <w:p xmlns:wp14="http://schemas.microsoft.com/office/word/2010/wordml" w:rsidP="6D66A368" w14:paraId="178B4457" wp14:textId="77777777">
      <w:pPr>
        <w:pStyle w:val="BodyText"/>
        <w:spacing w:before="0" w:after="0" w:afterAutospacing="off" w:line="240" w:lineRule="auto"/>
        <w:ind w:left="0" w:right="0" w:hanging="0"/>
        <w:rPr>
          <w:b w:val="0"/>
          <w:bCs w:val="0"/>
          <w:i w:val="0"/>
          <w:iCs w:val="0"/>
          <w:sz w:val="24"/>
          <w:szCs w:val="24"/>
          <w:u w:val="none"/>
        </w:rPr>
      </w:pPr>
      <w:r w:rsidRPr="6D66A368" w:rsidR="1BA3A871">
        <w:rPr>
          <w:b w:val="0"/>
          <w:bCs w:val="0"/>
          <w:i w:val="0"/>
          <w:iCs w:val="0"/>
          <w:sz w:val="24"/>
          <w:szCs w:val="24"/>
          <w:u w:val="none"/>
        </w:rPr>
        <w:t>chodí Čert a Mikuláš.</w:t>
      </w:r>
    </w:p>
    <w:p xmlns:wp14="http://schemas.microsoft.com/office/word/2010/wordml" w:rsidP="6D66A368" w14:paraId="54A7BD66" wp14:textId="77777777">
      <w:pPr>
        <w:pStyle w:val="BodyText"/>
        <w:spacing w:after="0" w:afterAutospacing="off" w:line="240" w:lineRule="auto"/>
        <w:ind w:left="0" w:right="0" w:hanging="0"/>
        <w:rPr>
          <w:b w:val="0"/>
          <w:bCs w:val="0"/>
          <w:i w:val="0"/>
          <w:iCs w:val="0"/>
          <w:sz w:val="24"/>
          <w:szCs w:val="24"/>
          <w:u w:val="none"/>
        </w:rPr>
      </w:pPr>
      <w:r w:rsidRPr="6D66A368" w:rsidR="1BA3A871">
        <w:rPr>
          <w:b w:val="0"/>
          <w:bCs w:val="0"/>
          <w:i w:val="0"/>
          <w:iCs w:val="0"/>
          <w:sz w:val="24"/>
          <w:szCs w:val="24"/>
          <w:u w:val="none"/>
        </w:rPr>
        <w:t>Potom také po roce,</w:t>
      </w:r>
    </w:p>
    <w:p xmlns:wp14="http://schemas.microsoft.com/office/word/2010/wordml" w:rsidP="6D66A368" w14:paraId="7BEF5567" wp14:textId="77777777">
      <w:pPr>
        <w:pStyle w:val="BodyText"/>
        <w:spacing w:after="0" w:afterAutospacing="off" w:line="240" w:lineRule="auto"/>
        <w:ind w:left="0" w:right="0" w:hanging="0"/>
        <w:rPr>
          <w:b w:val="0"/>
          <w:bCs w:val="0"/>
          <w:i w:val="0"/>
          <w:iCs w:val="0"/>
          <w:sz w:val="24"/>
          <w:szCs w:val="24"/>
          <w:u w:val="none"/>
        </w:rPr>
      </w:pPr>
      <w:r w:rsidRPr="6D66A368" w:rsidR="1BA3A871">
        <w:rPr>
          <w:b w:val="0"/>
          <w:bCs w:val="0"/>
          <w:i w:val="0"/>
          <w:iCs w:val="0"/>
          <w:sz w:val="24"/>
          <w:szCs w:val="24"/>
          <w:u w:val="none"/>
        </w:rPr>
        <w:t>oslavíme Vánoce.“</w:t>
      </w:r>
    </w:p>
    <w:p xmlns:wp14="http://schemas.microsoft.com/office/word/2010/wordml" w14:paraId="5DAB6C7B" wp14:textId="77777777">
      <w:pPr>
        <w:pStyle w:val="BodyText"/>
        <w:spacing w:before="0" w:after="26"/>
        <w:ind w:left="0" w:right="0" w:hanging="0"/>
        <w:rPr>
          <w:b/>
          <w:bCs/>
          <w:i w:val="false"/>
          <w:i w:val="false"/>
          <w:iCs w:val="false"/>
          <w:sz w:val="24"/>
          <w:szCs w:val="24"/>
          <w:u w:val="single"/>
        </w:rPr>
      </w:pPr>
    </w:p>
    <w:p w:rsidR="0A9CA252" w:rsidP="6D66A368" w:rsidRDefault="0A9CA252" w14:paraId="6DFE9924" w14:textId="1F6656DA">
      <w:pPr>
        <w:pStyle w:val="BodyText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</w:pPr>
      <w:r w:rsidRPr="6D66A368" w:rsidR="0A9CA252">
        <w:rPr>
          <w:b w:val="0"/>
          <w:bCs w:val="0"/>
          <w:i w:val="1"/>
          <w:iCs w:val="1"/>
          <w:sz w:val="24"/>
          <w:szCs w:val="24"/>
          <w:u w:val="none"/>
        </w:rPr>
        <w:t>VÁNOČNÍ STROMEČEK</w:t>
      </w:r>
    </w:p>
    <w:p xmlns:wp14="http://schemas.microsoft.com/office/word/2010/wordml" w:rsidP="6D66A368" w14:paraId="7FAE4CFD" wp14:textId="77777777">
      <w:pPr>
        <w:pStyle w:val="BodyText"/>
        <w:spacing w:before="0" w:after="0" w:afterAutospacing="off" w:line="240" w:lineRule="auto"/>
        <w:ind w:left="0" w:right="0" w:hanging="0"/>
        <w:rPr>
          <w:b w:val="0"/>
          <w:bCs w:val="0"/>
          <w:i w:val="0"/>
          <w:i/>
          <w:iCs w:val="0"/>
          <w:sz w:val="24"/>
          <w:szCs w:val="24"/>
          <w:u w:val="none"/>
        </w:rPr>
      </w:pPr>
      <w:r w:rsidRPr="6D66A368" w:rsidR="6D66A368">
        <w:rPr>
          <w:b w:val="0"/>
          <w:bCs w:val="0"/>
          <w:i w:val="0"/>
          <w:iCs w:val="0"/>
          <w:sz w:val="24"/>
          <w:szCs w:val="24"/>
          <w:u w:val="none"/>
        </w:rPr>
        <w:t>„</w:t>
      </w:r>
      <w:r w:rsidRPr="6D66A368" w:rsidR="6D66A368">
        <w:rPr>
          <w:b w:val="0"/>
          <w:bCs w:val="0"/>
          <w:i w:val="0"/>
          <w:iCs w:val="0"/>
          <w:sz w:val="24"/>
          <w:szCs w:val="24"/>
          <w:u w:val="none"/>
        </w:rPr>
        <w:t>V pokoji už stromek máme,</w:t>
      </w:r>
    </w:p>
    <w:p xmlns:wp14="http://schemas.microsoft.com/office/word/2010/wordml" w:rsidP="6D66A368" w14:paraId="41A627A8" wp14:textId="77777777">
      <w:pPr>
        <w:pStyle w:val="BodyText"/>
        <w:spacing w:before="0" w:after="0" w:afterAutospacing="off" w:line="240" w:lineRule="auto"/>
        <w:ind w:left="0" w:right="0" w:hanging="0"/>
        <w:rPr>
          <w:b w:val="0"/>
          <w:bCs w:val="0"/>
          <w:i w:val="0"/>
          <w:i/>
          <w:iCs w:val="0"/>
          <w:sz w:val="24"/>
          <w:szCs w:val="24"/>
          <w:u w:val="none"/>
        </w:rPr>
      </w:pPr>
      <w:r w:rsidRPr="6D66A368" w:rsidR="6D66A368">
        <w:rPr>
          <w:b w:val="0"/>
          <w:bCs w:val="0"/>
          <w:i w:val="0"/>
          <w:iCs w:val="0"/>
          <w:sz w:val="24"/>
          <w:szCs w:val="24"/>
          <w:u w:val="none"/>
        </w:rPr>
        <w:t>ozdoby si na něj dáme.</w:t>
      </w:r>
    </w:p>
    <w:p xmlns:wp14="http://schemas.microsoft.com/office/word/2010/wordml" w:rsidP="6D66A368" w14:paraId="2DF4137B" wp14:textId="77777777">
      <w:pPr>
        <w:pStyle w:val="BodyText"/>
        <w:spacing w:before="0" w:after="0" w:afterAutospacing="off" w:line="240" w:lineRule="auto"/>
        <w:ind w:left="0" w:right="0" w:hanging="0"/>
        <w:rPr>
          <w:b w:val="0"/>
          <w:bCs w:val="0"/>
          <w:i w:val="0"/>
          <w:i/>
          <w:iCs w:val="0"/>
          <w:sz w:val="24"/>
          <w:szCs w:val="24"/>
          <w:u w:val="none"/>
        </w:rPr>
      </w:pPr>
      <w:r w:rsidRPr="6D66A368" w:rsidR="6D66A368">
        <w:rPr>
          <w:b w:val="0"/>
          <w:bCs w:val="0"/>
          <w:i w:val="0"/>
          <w:iCs w:val="0"/>
          <w:sz w:val="24"/>
          <w:szCs w:val="24"/>
          <w:u w:val="none"/>
        </w:rPr>
        <w:t>Dát mu hvězdu dneska zkusím,</w:t>
      </w:r>
    </w:p>
    <w:p xmlns:wp14="http://schemas.microsoft.com/office/word/2010/wordml" w:rsidP="6D66A368" w14:paraId="519445B3" wp14:textId="77777777">
      <w:pPr>
        <w:pStyle w:val="BodyText"/>
        <w:spacing w:before="0" w:after="0" w:afterAutospacing="off" w:line="240" w:lineRule="auto"/>
        <w:ind w:left="0" w:right="0" w:hanging="0"/>
        <w:rPr>
          <w:b w:val="0"/>
          <w:bCs w:val="0"/>
          <w:i w:val="0"/>
          <w:i/>
          <w:iCs w:val="0"/>
          <w:sz w:val="24"/>
          <w:szCs w:val="24"/>
          <w:u w:val="none"/>
        </w:rPr>
      </w:pPr>
      <w:r w:rsidRPr="6D66A368" w:rsidR="6D66A368">
        <w:rPr>
          <w:b w:val="0"/>
          <w:bCs w:val="0"/>
          <w:i w:val="0"/>
          <w:iCs w:val="0"/>
          <w:sz w:val="24"/>
          <w:szCs w:val="24"/>
          <w:u w:val="none"/>
        </w:rPr>
        <w:t>na špičky si stoupnout musím.“</w:t>
      </w:r>
    </w:p>
    <w:p xmlns:wp14="http://schemas.microsoft.com/office/word/2010/wordml" w14:paraId="02EB378F" wp14:textId="77777777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21DE5AA3" wp14:textId="77777777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 w:rsidRPr="6D66A368" w:rsidR="6D66A368">
        <w:rPr>
          <w:sz w:val="24"/>
          <w:szCs w:val="24"/>
          <w:u w:val="single"/>
          <w:lang w:val="cs-CZ"/>
        </w:rPr>
        <w:t>PÍSNIČKY:</w:t>
      </w:r>
      <w:r w:rsidRPr="6D66A368" w:rsidR="6D66A368">
        <w:rPr>
          <w:sz w:val="24"/>
          <w:szCs w:val="24"/>
          <w:u w:val="single"/>
        </w:rPr>
        <w:t xml:space="preserve"> </w:t>
      </w:r>
      <w:r w:rsidRPr="6D66A368" w:rsidR="6D66A368">
        <w:rPr>
          <w:sz w:val="24"/>
          <w:szCs w:val="24"/>
          <w:lang w:val="cs-CZ"/>
        </w:rPr>
        <w:t>Čertí píseň, Pásli ovce valaši, Sněhulák, Hvězda betlémská...</w:t>
      </w:r>
    </w:p>
    <w:p xmlns:wp14="http://schemas.microsoft.com/office/word/2010/wordml" w14:paraId="3488A506" wp14:textId="77777777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 w:rsidRPr="6D66A368" w:rsidR="6D66A368">
        <w:rPr>
          <w:sz w:val="24"/>
          <w:szCs w:val="24"/>
          <w:u w:val="single"/>
          <w:lang w:val="cs-CZ"/>
        </w:rPr>
        <w:t>HRY:</w:t>
      </w:r>
      <w:r w:rsidRPr="6D66A368" w:rsidR="6D66A368">
        <w:rPr>
          <w:sz w:val="24"/>
          <w:szCs w:val="24"/>
        </w:rPr>
        <w:t xml:space="preserve"> </w:t>
      </w:r>
      <w:r w:rsidRPr="6D66A368" w:rsidR="6D66A368">
        <w:rPr>
          <w:sz w:val="24"/>
          <w:szCs w:val="24"/>
        </w:rPr>
        <w:t>Čertíku, zahudruj, Na čerta a anděla, Na kometu...</w:t>
      </w:r>
    </w:p>
    <w:p xmlns:wp14="http://schemas.microsoft.com/office/word/2010/wordml" w:rsidP="6D66A368" w14:paraId="56F8EE59" wp14:textId="77777777">
      <w:pPr>
        <w:pStyle w:val="BodyText"/>
        <w:ind w:left="0" w:right="0" w:hanging="0"/>
        <w:rPr>
          <w:rFonts w:ascii="Calibri" w:hAnsi="Calibri"/>
          <w:sz w:val="24"/>
          <w:szCs w:val="24"/>
          <w:u w:val="single"/>
        </w:rPr>
      </w:pPr>
      <w:r w:rsidRPr="6D66A368" w:rsidR="6D66A368">
        <w:rPr>
          <w:sz w:val="24"/>
          <w:szCs w:val="24"/>
          <w:u w:val="single"/>
          <w:lang w:val="cs-CZ"/>
        </w:rPr>
        <w:t>AKCE TŘÍDY:</w:t>
      </w:r>
    </w:p>
    <w:p xmlns:wp14="http://schemas.microsoft.com/office/word/2010/wordml" w:rsidP="6D66A368" w14:paraId="229FA1FD" wp14:textId="18599CC9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6D66A368" w:rsidR="6D66A368">
        <w:rPr>
          <w:b w:val="1"/>
          <w:bCs w:val="1"/>
          <w:sz w:val="24"/>
          <w:szCs w:val="24"/>
          <w:lang w:val="cs-CZ"/>
        </w:rPr>
        <w:t>4.</w:t>
      </w:r>
      <w:r w:rsidRPr="6D66A368" w:rsidR="72D656E5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12.</w:t>
      </w:r>
      <w:r w:rsidRPr="6D66A368" w:rsidR="30F1BA18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2024</w:t>
      </w:r>
      <w:r w:rsidRPr="6D66A368" w:rsidR="6D66A368">
        <w:rPr>
          <w:sz w:val="24"/>
          <w:szCs w:val="24"/>
          <w:lang w:val="cs-CZ"/>
        </w:rPr>
        <w:t xml:space="preserve"> </w:t>
      </w:r>
      <w:r>
        <w:tab/>
      </w:r>
      <w:r w:rsidRPr="6D66A368" w:rsidR="6D66A368">
        <w:rPr>
          <w:sz w:val="24"/>
          <w:szCs w:val="24"/>
          <w:lang w:val="cs-CZ"/>
        </w:rPr>
        <w:t>„Čertí den“ – děti mohou přijít do MŠ v kostýmech</w:t>
      </w:r>
    </w:p>
    <w:p xmlns:wp14="http://schemas.microsoft.com/office/word/2010/wordml" w:rsidP="6D66A368" w14:paraId="7FD85488" wp14:textId="7F0A2A45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6D66A368" w:rsidR="6D66A368">
        <w:rPr>
          <w:b w:val="1"/>
          <w:bCs w:val="1"/>
          <w:sz w:val="24"/>
          <w:szCs w:val="24"/>
          <w:lang w:val="cs-CZ"/>
        </w:rPr>
        <w:t>5.</w:t>
      </w:r>
      <w:r w:rsidRPr="6D66A368" w:rsidR="2CED584C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12.</w:t>
      </w:r>
      <w:r w:rsidRPr="6D66A368" w:rsidR="2E4FB055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2024</w:t>
      </w:r>
      <w:r w:rsidRPr="6D66A368" w:rsidR="6D66A368">
        <w:rPr>
          <w:sz w:val="24"/>
          <w:szCs w:val="24"/>
          <w:lang w:val="cs-CZ"/>
        </w:rPr>
        <w:t xml:space="preserve"> </w:t>
      </w:r>
      <w:r>
        <w:tab/>
      </w:r>
      <w:r w:rsidRPr="6D66A368" w:rsidR="6D66A368">
        <w:rPr>
          <w:sz w:val="24"/>
          <w:szCs w:val="24"/>
          <w:lang w:val="cs-CZ"/>
        </w:rPr>
        <w:t>„Mikuláš v MŠ“ – návštěva Mikuláše a jeho pomocníků</w:t>
      </w:r>
    </w:p>
    <w:p xmlns:wp14="http://schemas.microsoft.com/office/word/2010/wordml" w:rsidP="6D66A368" w14:paraId="76C55A2F" wp14:textId="2FEF1601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6D66A368" w:rsidR="6D66A368">
        <w:rPr>
          <w:b w:val="1"/>
          <w:bCs w:val="1"/>
          <w:sz w:val="24"/>
          <w:szCs w:val="24"/>
          <w:lang w:val="cs-CZ"/>
        </w:rPr>
        <w:t>6.</w:t>
      </w:r>
      <w:r w:rsidRPr="6D66A368" w:rsidR="2132681C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12.</w:t>
      </w:r>
      <w:r w:rsidRPr="6D66A368" w:rsidR="074807D9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2024</w:t>
      </w:r>
      <w:r w:rsidRPr="6D66A368" w:rsidR="6D66A368">
        <w:rPr>
          <w:sz w:val="24"/>
          <w:szCs w:val="24"/>
          <w:lang w:val="cs-CZ"/>
        </w:rPr>
        <w:t xml:space="preserve"> </w:t>
      </w:r>
      <w:r>
        <w:tab/>
      </w:r>
      <w:r w:rsidRPr="6D66A368" w:rsidR="7511814F">
        <w:rPr>
          <w:sz w:val="24"/>
          <w:szCs w:val="24"/>
          <w:lang w:val="cs-CZ"/>
        </w:rPr>
        <w:t xml:space="preserve">  </w:t>
      </w:r>
      <w:r w:rsidRPr="6D66A368" w:rsidR="6D66A368">
        <w:rPr>
          <w:sz w:val="24"/>
          <w:szCs w:val="24"/>
          <w:lang w:val="cs-CZ"/>
        </w:rPr>
        <w:t>Divadlo v MŠ „Putování do Betléma“</w:t>
      </w:r>
    </w:p>
    <w:p xmlns:wp14="http://schemas.microsoft.com/office/word/2010/wordml" w:rsidP="6D66A368" w14:paraId="6D05129C" wp14:textId="1D4D4E00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6D66A368" w:rsidR="6D66A368">
        <w:rPr>
          <w:b w:val="1"/>
          <w:bCs w:val="1"/>
          <w:sz w:val="24"/>
          <w:szCs w:val="24"/>
          <w:lang w:val="cs-CZ"/>
        </w:rPr>
        <w:t>12.</w:t>
      </w:r>
      <w:r w:rsidRPr="6D66A368" w:rsidR="07CEFE59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12.</w:t>
      </w:r>
      <w:r w:rsidRPr="6D66A368" w:rsidR="07C7B30A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2024</w:t>
      </w:r>
      <w:r w:rsidRPr="6D66A368" w:rsidR="6D66A368">
        <w:rPr>
          <w:sz w:val="24"/>
          <w:szCs w:val="24"/>
          <w:lang w:val="cs-CZ"/>
        </w:rPr>
        <w:t xml:space="preserve"> </w:t>
      </w:r>
      <w:r>
        <w:tab/>
      </w:r>
      <w:r w:rsidRPr="6D66A368" w:rsidR="6D66A368">
        <w:rPr>
          <w:sz w:val="24"/>
          <w:szCs w:val="24"/>
          <w:lang w:val="cs-CZ"/>
        </w:rPr>
        <w:t>„Vánoční oslava“</w:t>
      </w:r>
    </w:p>
    <w:p xmlns:wp14="http://schemas.microsoft.com/office/word/2010/wordml" w:rsidP="6D66A368" w14:paraId="701231DE" wp14:textId="5CB4C6A6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6D66A368" w:rsidR="6D66A368">
        <w:rPr>
          <w:b w:val="1"/>
          <w:bCs w:val="1"/>
          <w:sz w:val="24"/>
          <w:szCs w:val="24"/>
          <w:lang w:val="cs-CZ"/>
        </w:rPr>
        <w:t>17.</w:t>
      </w:r>
      <w:r w:rsidRPr="6D66A368" w:rsidR="652F4C42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12.</w:t>
      </w:r>
      <w:r w:rsidRPr="6D66A368" w:rsidR="290B1667">
        <w:rPr>
          <w:b w:val="1"/>
          <w:bCs w:val="1"/>
          <w:sz w:val="24"/>
          <w:szCs w:val="24"/>
          <w:lang w:val="cs-CZ"/>
        </w:rPr>
        <w:t xml:space="preserve"> </w:t>
      </w:r>
      <w:r w:rsidRPr="6D66A368" w:rsidR="6D66A368">
        <w:rPr>
          <w:b w:val="1"/>
          <w:bCs w:val="1"/>
          <w:sz w:val="24"/>
          <w:szCs w:val="24"/>
          <w:lang w:val="cs-CZ"/>
        </w:rPr>
        <w:t>2024</w:t>
      </w:r>
      <w:r w:rsidRPr="6D66A368" w:rsidR="6D66A368">
        <w:rPr>
          <w:sz w:val="24"/>
          <w:szCs w:val="24"/>
          <w:lang w:val="cs-CZ"/>
        </w:rPr>
        <w:t xml:space="preserve"> </w:t>
      </w:r>
      <w:r>
        <w:tab/>
      </w:r>
      <w:r w:rsidRPr="6D66A368" w:rsidR="6D66A368">
        <w:rPr>
          <w:sz w:val="24"/>
          <w:szCs w:val="24"/>
          <w:lang w:val="cs-CZ"/>
        </w:rPr>
        <w:t xml:space="preserve">„Vánoční besídka“ pro rodiče od </w:t>
      </w:r>
      <w:r w:rsidRPr="6D66A368" w:rsidR="6D66A368">
        <w:rPr>
          <w:sz w:val="24"/>
          <w:szCs w:val="24"/>
          <w:lang w:val="cs-CZ"/>
        </w:rPr>
        <w:t xml:space="preserve">16:30 </w:t>
      </w:r>
      <w:r w:rsidRPr="6D66A368" w:rsidR="6D66A368">
        <w:rPr>
          <w:sz w:val="24"/>
          <w:szCs w:val="24"/>
          <w:lang w:val="cs-CZ"/>
        </w:rPr>
        <w:t>hodin</w:t>
      </w:r>
    </w:p>
    <w:p xmlns:wp14="http://schemas.microsoft.com/office/word/2010/wordml" w:rsidP="6D66A368" w14:paraId="152F5F3C" wp14:textId="36C47227">
      <w:pPr>
        <w:pStyle w:val="BodyText"/>
        <w:spacing w:after="0" w:afterAutospacing="off" w:line="240" w:lineRule="auto"/>
        <w:ind w:left="0" w:right="0" w:hanging="0"/>
        <w:rPr>
          <w:rFonts w:ascii="Calibri" w:hAnsi="Calibri"/>
          <w:sz w:val="24"/>
          <w:szCs w:val="24"/>
        </w:rPr>
      </w:pPr>
      <w:r w:rsidRPr="05E3554D" w:rsidR="058E5C55">
        <w:rPr>
          <w:b w:val="1"/>
          <w:bCs w:val="1"/>
          <w:sz w:val="24"/>
          <w:szCs w:val="24"/>
          <w:lang w:val="cs-CZ"/>
        </w:rPr>
        <w:t>20</w:t>
      </w:r>
      <w:r w:rsidRPr="05E3554D" w:rsidR="6D66A368">
        <w:rPr>
          <w:b w:val="1"/>
          <w:bCs w:val="1"/>
          <w:sz w:val="24"/>
          <w:szCs w:val="24"/>
          <w:lang w:val="cs-CZ"/>
        </w:rPr>
        <w:t>.</w:t>
      </w:r>
      <w:r w:rsidRPr="05E3554D" w:rsidR="42F171A9">
        <w:rPr>
          <w:b w:val="1"/>
          <w:bCs w:val="1"/>
          <w:sz w:val="24"/>
          <w:szCs w:val="24"/>
          <w:lang w:val="cs-CZ"/>
        </w:rPr>
        <w:t xml:space="preserve"> </w:t>
      </w:r>
      <w:r w:rsidRPr="05E3554D" w:rsidR="6D66A368">
        <w:rPr>
          <w:b w:val="1"/>
          <w:bCs w:val="1"/>
          <w:sz w:val="24"/>
          <w:szCs w:val="24"/>
          <w:lang w:val="cs-CZ"/>
        </w:rPr>
        <w:t>12.</w:t>
      </w:r>
      <w:r w:rsidRPr="05E3554D" w:rsidR="5E385876">
        <w:rPr>
          <w:b w:val="1"/>
          <w:bCs w:val="1"/>
          <w:sz w:val="24"/>
          <w:szCs w:val="24"/>
          <w:lang w:val="cs-CZ"/>
        </w:rPr>
        <w:t xml:space="preserve"> </w:t>
      </w:r>
      <w:r w:rsidRPr="05E3554D" w:rsidR="6D66A368">
        <w:rPr>
          <w:b w:val="1"/>
          <w:bCs w:val="1"/>
          <w:sz w:val="24"/>
          <w:szCs w:val="24"/>
          <w:lang w:val="cs-CZ"/>
        </w:rPr>
        <w:t>2024</w:t>
      </w:r>
      <w:r w:rsidRPr="05E3554D" w:rsidR="6D66A368">
        <w:rPr>
          <w:sz w:val="24"/>
          <w:szCs w:val="24"/>
          <w:lang w:val="cs-CZ"/>
        </w:rPr>
        <w:t xml:space="preserve"> </w:t>
      </w:r>
      <w:r>
        <w:tab/>
      </w:r>
      <w:r w:rsidRPr="05E3554D" w:rsidR="6D66A368">
        <w:rPr>
          <w:sz w:val="24"/>
          <w:szCs w:val="24"/>
          <w:lang w:val="cs-CZ"/>
        </w:rPr>
        <w:t>„</w:t>
      </w:r>
      <w:r w:rsidRPr="05E3554D" w:rsidR="6D66A368">
        <w:rPr>
          <w:sz w:val="24"/>
          <w:szCs w:val="24"/>
          <w:lang w:val="cs-CZ"/>
        </w:rPr>
        <w:t>Vítání zimy“ na školní zahradě</w:t>
      </w:r>
    </w:p>
    <w:p xmlns:wp14="http://schemas.microsoft.com/office/word/2010/wordml" w14:paraId="6A05A809" wp14:textId="77777777">
      <w:pPr>
        <w:pStyle w:val="BodyText"/>
        <w:ind w:left="0" w:right="0" w:hanging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5A39BBE3" wp14:textId="77777777">
      <w:pPr>
        <w:pStyle w:val="BodyText"/>
        <w:ind w:left="0" w:right="0" w:hanging="0"/>
        <w:rPr>
          <w:rFonts w:ascii="Calibri" w:hAnsi="Calibri"/>
          <w:sz w:val="24"/>
          <w:szCs w:val="24"/>
          <w:lang w:val="cs-CZ"/>
        </w:rPr>
      </w:pPr>
      <w:r>
        <w:rPr>
          <w:sz w:val="24"/>
          <w:szCs w:val="24"/>
          <w:lang w:val="cs-CZ"/>
        </w:rPr>
      </w:r>
    </w:p>
    <w:p xmlns:wp14="http://schemas.microsoft.com/office/word/2010/wordml" w14:paraId="41C8F396" wp14:textId="77777777">
      <w:pPr>
        <w:pStyle w:val="BodyText"/>
        <w:ind w:left="0" w:right="0" w:hanging="0"/>
        <w:rPr>
          <w:lang w:val="cs-CZ"/>
        </w:rPr>
      </w:pPr>
      <w:r>
        <w:rPr>
          <w:lang w:val="cs-CZ"/>
        </w:rPr>
      </w:r>
    </w:p>
    <w:p xmlns:wp14="http://schemas.microsoft.com/office/word/2010/wordml" w14:paraId="72A3D3EC" wp14:textId="77777777">
      <w:pPr>
        <w:pStyle w:val="Normal"/>
        <w:spacing w:before="0" w:after="0" w:line="240" w:lineRule="auto"/>
        <w:jc w:val="both"/>
        <w:rPr>
          <w:rFonts w:eastAsia="Yu Mincho" w:cs="Arial"/>
          <w:i/>
          <w:i/>
          <w:iCs/>
          <w:sz w:val="24"/>
          <w:szCs w:val="24"/>
        </w:rPr>
      </w:pPr>
      <w:r>
        <w:rPr>
          <w:rFonts w:eastAsia="Yu Mincho" w:cs="Arial"/>
          <w:i/>
          <w:iCs/>
          <w:sz w:val="24"/>
          <w:szCs w:val="24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600" w:charSpace="36864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  <w:nsid w:val="495bf16e"/>
  </w:abstractNum>
  <w:abstractNum w:abstractNumId="2"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  <w:nsid w:val="31ec3ead"/>
  </w:abstractNum>
  <w:abstractNum w:abstractNumId="3">
    <w:lvl w:ilvl="0">
      <w:start w:val="3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  <w:nsid w:val="629dd29"/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70bc19a"/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36fc29d5"/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509587de"/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d92e212"/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6f1c7254"/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426ab8af"/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hint="default" w:ascii="Symbol" w:hAnsi="Symbol" w:cs="Symbol"/>
      </w:rPr>
    </w:lvl>
    <w:nsid w:val="2516af29"/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ce438f4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06A1B8B4"/>
    <w:rsid w:val="050B36E0"/>
    <w:rsid w:val="058E5C55"/>
    <w:rsid w:val="05E3554D"/>
    <w:rsid w:val="06A1B8B4"/>
    <w:rsid w:val="074807D9"/>
    <w:rsid w:val="07C7B30A"/>
    <w:rsid w:val="07CEFE59"/>
    <w:rsid w:val="0A9CA252"/>
    <w:rsid w:val="0C20D609"/>
    <w:rsid w:val="0EE9AA2C"/>
    <w:rsid w:val="1BA3A871"/>
    <w:rsid w:val="1CF89DC5"/>
    <w:rsid w:val="1CF89DC5"/>
    <w:rsid w:val="2041EF00"/>
    <w:rsid w:val="2132681C"/>
    <w:rsid w:val="290B1667"/>
    <w:rsid w:val="2A7CCA0B"/>
    <w:rsid w:val="2CED584C"/>
    <w:rsid w:val="2E4FB055"/>
    <w:rsid w:val="2ECAC219"/>
    <w:rsid w:val="307305AE"/>
    <w:rsid w:val="307305AE"/>
    <w:rsid w:val="30C6584A"/>
    <w:rsid w:val="30F1BA18"/>
    <w:rsid w:val="3476DFDC"/>
    <w:rsid w:val="42F171A9"/>
    <w:rsid w:val="4420DCC8"/>
    <w:rsid w:val="457D4A14"/>
    <w:rsid w:val="525557B4"/>
    <w:rsid w:val="5E385876"/>
    <w:rsid w:val="60FABC09"/>
    <w:rsid w:val="63F39509"/>
    <w:rsid w:val="652F4C42"/>
    <w:rsid w:val="6D66A368"/>
    <w:rsid w:val="72D656E5"/>
    <w:rsid w:val="7511814F"/>
    <w:rsid w:val="7719193C"/>
    <w:rsid w:val="7DD7A975"/>
    <w:rsid w:val="7FFF53A8"/>
  </w:rsids>
  <w:themeFontLang w:val="" w:eastAsia="" w:bidi=""/>
  <w14:docId w14:val="1B6EE812"/>
  <w15:docId w15:val="{A6E3FE9D-D0AA-419E-A683-098279705E09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before="0" w:after="200" w:line="276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Hyperlink">
    <w:name w:val="Hyperlink"/>
    <w:rPr>
      <w:color w:val="000080"/>
      <w:u w:val="single"/>
    </w:rPr>
  </w:style>
  <w:style w:type="character" w:styleId="WWCharLFO3LVL1">
    <w:name w:val="WW_CharLFO3LVL1"/>
    <w:qFormat/>
    <w:rPr>
      <w:rFonts w:ascii="Calibri" w:hAnsi="Calibri" w:cs="Calibri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before="0" w:after="0" w:line="240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spacing w:before="0" w:after="0"/>
      <w:ind w:left="720"/>
      <w:contextualSpacing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before="0" w:after="0" w:line="240" w:lineRule="auto"/>
      <w:jc w:val="left"/>
    </w:pPr>
    <w:rPr>
      <w:rFonts w:ascii="Liberation Serif" w:hAnsi="Liberation Serif" w:eastAsia="Noto Sans CJK SC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val="clear" w:fill="auto"/>
      <w:vertAlign w:val="baseline"/>
      <w:em w:val="none"/>
      <w:lang w:val="cs-CZ" w:eastAsia="zh-CN" w:bidi="hi-IN"/>
    </w:rPr>
  </w:style>
  <w:style w:type="numbering" w:styleId="NoList0">
    <w:name w:val="No List0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01361F39-0743-498F-8102-6C7CF2FCF0DE}"/>
</file>

<file path=customXml/itemProps2.xml><?xml version="1.0" encoding="utf-8"?>
<ds:datastoreItem xmlns:ds="http://schemas.openxmlformats.org/officeDocument/2006/customXml" ds:itemID="{A0EF534D-155B-4728-8C28-C307C9C9C94F}"/>
</file>

<file path=customXml/itemProps3.xml><?xml version="1.0" encoding="utf-8"?>
<ds:datastoreItem xmlns:ds="http://schemas.openxmlformats.org/officeDocument/2006/customXml" ds:itemID="{2AFC445D-56E0-4FCD-A4C3-2DB70BF4CB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47</revision>
  <lastPrinted>2024-10-22T15:08:49.0000000Z</lastPrinted>
  <dcterms:created xsi:type="dcterms:W3CDTF">2023-08-30T16:01:00.0000000Z</dcterms:created>
  <dcterms:modified xsi:type="dcterms:W3CDTF">2024-11-24T14:18:30.2980566Z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